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68" w:rsidRPr="00CB6FA3" w:rsidRDefault="005E4B68" w:rsidP="005E4B68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5E4B68" w:rsidRDefault="005E4B68" w:rsidP="005E4B68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Société au capital de 6.000 €</w:t>
      </w:r>
      <w:r>
        <w:rPr>
          <w:rFonts w:ascii="Verdana" w:eastAsia="Calibri" w:hAnsi="Verdana" w:cs="Arial"/>
          <w:sz w:val="18"/>
          <w:szCs w:val="18"/>
        </w:rPr>
        <w:br/>
        <w:t xml:space="preserve">N° 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</w:t>
      </w:r>
      <w:r w:rsidRPr="00920F28">
        <w:rPr>
          <w:rFonts w:ascii="Verdana" w:eastAsia="Calibri" w:hAnsi="Verdana" w:cs="Arial"/>
          <w:sz w:val="18"/>
          <w:szCs w:val="18"/>
        </w:rPr>
        <w:t>RCS Saint-Etienne</w:t>
      </w:r>
    </w:p>
    <w:p w:rsidR="003C72BD" w:rsidRPr="00920F28" w:rsidRDefault="005E4B68" w:rsidP="005E4B68">
      <w:pPr>
        <w:rPr>
          <w:rFonts w:ascii="Verdana" w:eastAsia="Calibri" w:hAnsi="Verdana" w:cs="Arial"/>
          <w:sz w:val="18"/>
          <w:szCs w:val="18"/>
          <w:lang w:val="pt-PT"/>
        </w:rPr>
      </w:pPr>
      <w:r w:rsidRPr="00282B0B">
        <w:rPr>
          <w:rFonts w:ascii="Verdana" w:eastAsia="Calibri" w:hAnsi="Verdana" w:cs="Arial"/>
          <w:sz w:val="18"/>
          <w:szCs w:val="18"/>
          <w:lang w:val="pt-PT"/>
        </w:rPr>
        <w:t>Habiba AOUZAL - 06.70.50.49.89 - aouzal.habiba@gma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il.com</w:t>
      </w:r>
      <w:r w:rsidR="003C72BD">
        <w:rPr>
          <w:rFonts w:ascii="Verdana" w:eastAsia="Calibri" w:hAnsi="Verdana" w:cs="Arial"/>
          <w:sz w:val="18"/>
          <w:szCs w:val="18"/>
          <w:lang w:val="pt-PT"/>
        </w:rPr>
        <w:br/>
      </w:r>
      <w:r w:rsidR="00B07DD1" w:rsidRPr="00B07DD1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3C72BD" w:rsidRPr="00C81C31" w:rsidRDefault="003C72BD" w:rsidP="003C72BD">
      <w:pPr>
        <w:jc w:val="both"/>
        <w:rPr>
          <w:rFonts w:ascii="Verdana" w:eastAsia="Calibri" w:hAnsi="Verdana" w:cs="Arial"/>
          <w:sz w:val="18"/>
          <w:szCs w:val="18"/>
          <w:lang w:val="pt-PT"/>
        </w:rPr>
      </w:pPr>
    </w:p>
    <w:p w:rsidR="00F47EC5" w:rsidRDefault="003C72BD" w:rsidP="0045740D">
      <w:pPr>
        <w:tabs>
          <w:tab w:val="left" w:pos="4678"/>
        </w:tabs>
        <w:rPr>
          <w:rFonts w:ascii="Verdana" w:hAnsi="Verdana"/>
          <w:sz w:val="18"/>
          <w:szCs w:val="18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B12A86">
        <w:rPr>
          <w:rFonts w:ascii="Verdana" w:hAnsi="Verdana"/>
          <w:b/>
          <w:sz w:val="20"/>
          <w:szCs w:val="20"/>
        </w:rPr>
        <w:t>Urban</w:t>
      </w:r>
      <w:proofErr w:type="spellEnd"/>
      <w:r w:rsidR="00B12A86">
        <w:rPr>
          <w:rFonts w:ascii="Verdana" w:hAnsi="Verdana"/>
          <w:b/>
          <w:sz w:val="20"/>
          <w:szCs w:val="20"/>
        </w:rPr>
        <w:t xml:space="preserve"> Trace</w:t>
      </w:r>
      <w:r w:rsidR="00BA2A0B">
        <w:rPr>
          <w:rFonts w:ascii="Verdana" w:hAnsi="Verdana"/>
          <w:b/>
          <w:sz w:val="20"/>
          <w:szCs w:val="20"/>
        </w:rPr>
        <w:br/>
      </w:r>
      <w:r w:rsidR="00BA2A0B">
        <w:rPr>
          <w:rFonts w:ascii="Verdana" w:hAnsi="Verdana"/>
          <w:b/>
          <w:sz w:val="20"/>
          <w:szCs w:val="20"/>
        </w:rPr>
        <w:tab/>
        <w:t>M. Touré</w:t>
      </w:r>
      <w:r w:rsidR="000B1F1E">
        <w:rPr>
          <w:rFonts w:ascii="Verdana" w:hAnsi="Verdana"/>
          <w:b/>
          <w:sz w:val="20"/>
          <w:szCs w:val="20"/>
        </w:rPr>
        <w:br/>
      </w:r>
      <w:r w:rsidR="000B1F1E">
        <w:rPr>
          <w:rFonts w:ascii="Verdana" w:hAnsi="Verdana"/>
          <w:b/>
          <w:sz w:val="20"/>
          <w:szCs w:val="20"/>
        </w:rPr>
        <w:tab/>
      </w:r>
      <w:r w:rsidR="000B1F1E">
        <w:rPr>
          <w:rFonts w:ascii="Verdana" w:hAnsi="Verdana"/>
          <w:b/>
          <w:sz w:val="20"/>
          <w:szCs w:val="20"/>
        </w:rPr>
        <w:br/>
      </w:r>
      <w:r w:rsidR="0045740D">
        <w:rPr>
          <w:rFonts w:ascii="Verdana" w:hAnsi="Verdana"/>
          <w:sz w:val="18"/>
          <w:szCs w:val="18"/>
        </w:rPr>
        <w:tab/>
        <w:t>……………………………………………………………………</w:t>
      </w:r>
      <w:r w:rsidR="0045740D">
        <w:rPr>
          <w:rFonts w:ascii="Verdana" w:hAnsi="Verdana"/>
          <w:sz w:val="18"/>
          <w:szCs w:val="18"/>
        </w:rPr>
        <w:br/>
      </w:r>
      <w:r w:rsidR="0045740D">
        <w:rPr>
          <w:rFonts w:ascii="Verdana" w:hAnsi="Verdana"/>
          <w:sz w:val="18"/>
          <w:szCs w:val="18"/>
        </w:rPr>
        <w:tab/>
        <w:t>……………………………………………………………………</w:t>
      </w:r>
    </w:p>
    <w:p w:rsidR="003C72BD" w:rsidRPr="003C72BD" w:rsidRDefault="00EE5F42" w:rsidP="00EE5F42">
      <w:pPr>
        <w:tabs>
          <w:tab w:val="left" w:pos="567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893F3D" w:rsidRPr="003C72BD" w:rsidRDefault="003C72BD" w:rsidP="003C72BD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>Date</w:t>
      </w:r>
      <w:r w:rsidR="0086318B">
        <w:rPr>
          <w:rFonts w:ascii="Verdana" w:hAnsi="Verdana"/>
          <w:sz w:val="18"/>
          <w:szCs w:val="18"/>
        </w:rPr>
        <w:t xml:space="preserve"> : </w:t>
      </w:r>
      <w:r w:rsidR="00BA2A0B">
        <w:rPr>
          <w:rFonts w:ascii="Verdana" w:hAnsi="Verdana"/>
          <w:sz w:val="18"/>
          <w:szCs w:val="18"/>
        </w:rPr>
        <w:t>2</w:t>
      </w:r>
      <w:r w:rsidR="00B12A86">
        <w:rPr>
          <w:rFonts w:ascii="Verdana" w:hAnsi="Verdana"/>
          <w:sz w:val="18"/>
          <w:szCs w:val="18"/>
        </w:rPr>
        <w:t>6</w:t>
      </w:r>
      <w:r w:rsidRPr="003C72BD">
        <w:rPr>
          <w:rFonts w:ascii="Verdana" w:hAnsi="Verdana"/>
          <w:sz w:val="18"/>
          <w:szCs w:val="18"/>
        </w:rPr>
        <w:t>/</w:t>
      </w:r>
      <w:r w:rsidR="00EE5F42">
        <w:rPr>
          <w:rFonts w:ascii="Verdana" w:hAnsi="Verdana"/>
          <w:sz w:val="18"/>
          <w:szCs w:val="18"/>
        </w:rPr>
        <w:t>1</w:t>
      </w:r>
      <w:r w:rsidR="00905387">
        <w:rPr>
          <w:rFonts w:ascii="Verdana" w:hAnsi="Verdana"/>
          <w:sz w:val="18"/>
          <w:szCs w:val="18"/>
        </w:rPr>
        <w:t>1</w:t>
      </w:r>
      <w:r w:rsidRPr="003C72BD">
        <w:rPr>
          <w:rFonts w:ascii="Verdana" w:hAnsi="Verdana"/>
          <w:sz w:val="18"/>
          <w:szCs w:val="18"/>
        </w:rPr>
        <w:t>/2012</w:t>
      </w:r>
      <w:r w:rsidRPr="003C72BD">
        <w:rPr>
          <w:rFonts w:ascii="Verdana" w:hAnsi="Verdana"/>
          <w:sz w:val="18"/>
          <w:szCs w:val="18"/>
        </w:rPr>
        <w:br/>
        <w:t>Réf devis : AL2012</w:t>
      </w:r>
      <w:r w:rsidRPr="003C72BD">
        <w:rPr>
          <w:sz w:val="18"/>
          <w:szCs w:val="18"/>
        </w:rPr>
        <w:t>‐</w:t>
      </w:r>
      <w:r w:rsidR="00B12A86">
        <w:rPr>
          <w:rFonts w:ascii="Verdana" w:hAnsi="Verdana"/>
          <w:sz w:val="18"/>
          <w:szCs w:val="18"/>
        </w:rPr>
        <w:t>10</w:t>
      </w:r>
    </w:p>
    <w:p w:rsidR="002E23D3" w:rsidRDefault="003C72BD" w:rsidP="003C72BD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 xml:space="preserve">Projet : </w:t>
      </w:r>
      <w:r w:rsidR="00B12A86">
        <w:rPr>
          <w:rFonts w:ascii="Verdana" w:hAnsi="Verdana"/>
          <w:sz w:val="18"/>
          <w:szCs w:val="18"/>
        </w:rPr>
        <w:t xml:space="preserve">Prestation SMO 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6096"/>
        <w:gridCol w:w="1701"/>
        <w:gridCol w:w="992"/>
        <w:gridCol w:w="1701"/>
      </w:tblGrid>
      <w:tr w:rsidR="00A967E5" w:rsidRPr="00DB6FBC" w:rsidTr="00A967E5">
        <w:trPr>
          <w:cnfStyle w:val="100000000000"/>
          <w:tblCellSpacing w:w="42" w:type="dxa"/>
        </w:trPr>
        <w:tc>
          <w:tcPr>
            <w:cnfStyle w:val="001000000000"/>
            <w:tcW w:w="5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Désignation</w:t>
            </w:r>
          </w:p>
        </w:tc>
        <w:tc>
          <w:tcPr>
            <w:tcW w:w="16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Prix unitaire</w:t>
            </w:r>
          </w:p>
        </w:tc>
        <w:tc>
          <w:tcPr>
            <w:tcW w:w="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Qté</w:t>
            </w: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Montant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br/>
              <w:t>HT</w:t>
            </w:r>
          </w:p>
        </w:tc>
      </w:tr>
      <w:tr w:rsidR="00A967E5" w:rsidRPr="00DB6FBC" w:rsidTr="00A967E5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F47EC5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F47EC5">
              <w:rPr>
                <w:rFonts w:ascii="Verdana" w:hAnsi="Verdana"/>
                <w:color w:val="auto"/>
                <w:sz w:val="20"/>
                <w:szCs w:val="20"/>
              </w:rPr>
              <w:t xml:space="preserve">Référencement </w:t>
            </w:r>
            <w:r w:rsidR="004734A2" w:rsidRPr="00F47EC5">
              <w:rPr>
                <w:rFonts w:ascii="Verdana" w:hAnsi="Verdana"/>
                <w:color w:val="auto"/>
                <w:sz w:val="20"/>
                <w:szCs w:val="20"/>
              </w:rPr>
              <w:t>SMO du compte Facebook</w:t>
            </w:r>
            <w:r w:rsidRPr="00F47EC5">
              <w:rPr>
                <w:rFonts w:ascii="Verdana" w:hAnsi="Verdana"/>
                <w:color w:val="auto"/>
                <w:sz w:val="20"/>
                <w:szCs w:val="20"/>
              </w:rPr>
              <w:t> :</w:t>
            </w:r>
          </w:p>
          <w:p w:rsidR="004734A2" w:rsidRPr="00F47EC5" w:rsidRDefault="004734A2" w:rsidP="00A967E5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F47EC5">
              <w:rPr>
                <w:rFonts w:ascii="Verdana" w:hAnsi="Verdana"/>
                <w:b w:val="0"/>
                <w:color w:val="auto"/>
                <w:sz w:val="20"/>
                <w:szCs w:val="20"/>
              </w:rPr>
              <w:t>Développe</w:t>
            </w:r>
            <w:r w:rsidR="00041680">
              <w:rPr>
                <w:rFonts w:ascii="Verdana" w:hAnsi="Verdana"/>
                <w:b w:val="0"/>
                <w:color w:val="auto"/>
                <w:sz w:val="20"/>
                <w:szCs w:val="20"/>
              </w:rPr>
              <w:t>r</w:t>
            </w:r>
            <w:r w:rsidRPr="00F47EC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la communauté</w:t>
            </w:r>
          </w:p>
          <w:p w:rsidR="004734A2" w:rsidRPr="00F47EC5" w:rsidRDefault="004734A2" w:rsidP="00A967E5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F47EC5">
              <w:rPr>
                <w:rFonts w:ascii="Verdana" w:hAnsi="Verdana"/>
                <w:b w:val="0"/>
                <w:color w:val="auto"/>
                <w:sz w:val="20"/>
                <w:szCs w:val="20"/>
              </w:rPr>
              <w:t>Veille et alerte de la notoriété</w:t>
            </w:r>
          </w:p>
          <w:p w:rsidR="00F47EC5" w:rsidRPr="00F47EC5" w:rsidRDefault="00190CF1" w:rsidP="00F47EC5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F47EC5">
              <w:rPr>
                <w:rFonts w:ascii="Verdana" w:hAnsi="Verdana"/>
                <w:b w:val="0"/>
                <w:color w:val="auto"/>
                <w:sz w:val="20"/>
                <w:szCs w:val="20"/>
              </w:rPr>
              <w:t>Net linking</w:t>
            </w:r>
          </w:p>
          <w:p w:rsidR="00F47EC5" w:rsidRDefault="00F47EC5" w:rsidP="00F47EC5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F47EC5">
              <w:rPr>
                <w:rFonts w:ascii="Verdana" w:hAnsi="Verdana"/>
                <w:b w:val="0"/>
                <w:color w:val="auto"/>
                <w:sz w:val="20"/>
                <w:szCs w:val="20"/>
              </w:rPr>
              <w:t>Community manager (</w:t>
            </w:r>
            <w:r w:rsidR="00947934">
              <w:rPr>
                <w:rFonts w:ascii="Verdana" w:hAnsi="Verdana"/>
                <w:b w:val="0"/>
                <w:color w:val="auto"/>
                <w:sz w:val="20"/>
                <w:szCs w:val="20"/>
              </w:rPr>
              <w:t>4</w:t>
            </w:r>
            <w:r w:rsidRPr="00F47EC5">
              <w:rPr>
                <w:rFonts w:ascii="Verdana" w:hAnsi="Verdana"/>
                <w:b w:val="0"/>
                <w:color w:val="auto"/>
                <w:sz w:val="20"/>
                <w:szCs w:val="20"/>
              </w:rPr>
              <w:t>h par mois)</w:t>
            </w:r>
          </w:p>
          <w:p w:rsidR="00F47EC5" w:rsidRDefault="00F47EC5" w:rsidP="00F47EC5">
            <w:pPr>
              <w:ind w:right="-142"/>
              <w:rPr>
                <w:rFonts w:ascii="Verdana" w:hAnsi="Verdana"/>
                <w:sz w:val="20"/>
                <w:szCs w:val="20"/>
              </w:rPr>
            </w:pPr>
          </w:p>
          <w:p w:rsidR="00F47EC5" w:rsidRPr="00F47EC5" w:rsidRDefault="00F47EC5" w:rsidP="00F47EC5">
            <w:pPr>
              <w:ind w:right="-142"/>
              <w:rPr>
                <w:rFonts w:ascii="Verdana" w:hAnsi="Verdana"/>
                <w:color w:val="auto"/>
                <w:sz w:val="20"/>
                <w:szCs w:val="20"/>
              </w:rPr>
            </w:pPr>
            <w:r w:rsidRPr="00F47EC5">
              <w:rPr>
                <w:rFonts w:ascii="Verdana" w:hAnsi="Verdana"/>
                <w:color w:val="auto"/>
                <w:sz w:val="20"/>
                <w:szCs w:val="20"/>
              </w:rPr>
              <w:t>Durée : 2 mois</w:t>
            </w:r>
          </w:p>
          <w:p w:rsidR="002E23D3" w:rsidRPr="00F47EC5" w:rsidRDefault="00D60622" w:rsidP="00F47EC5">
            <w:pPr>
              <w:pStyle w:val="Paragraphedeliste"/>
              <w:ind w:left="483" w:right="-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F47EC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Default="00861B55" w:rsidP="00893F3D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19</w:t>
            </w:r>
            <w:r w:rsidR="002E23D3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  <w:p w:rsidR="00EE5F42" w:rsidRDefault="00EE5F42" w:rsidP="00EE5F42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B840E9" w:rsidRDefault="00B840E9" w:rsidP="00EE5F42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93F3D" w:rsidRDefault="00893F3D" w:rsidP="008B6690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br/>
            </w:r>
          </w:p>
          <w:p w:rsidR="00B13351" w:rsidRPr="00DB6FBC" w:rsidRDefault="00B13351" w:rsidP="00190CF1">
            <w:pPr>
              <w:tabs>
                <w:tab w:val="left" w:pos="5103"/>
              </w:tabs>
              <w:ind w:right="100"/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F47EC5" w:rsidP="00190CF1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6318B" w:rsidRPr="00DB6FBC" w:rsidRDefault="00861B55" w:rsidP="00190CF1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38</w:t>
            </w:r>
            <w:r w:rsidR="00B13351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</w:tc>
      </w:tr>
      <w:tr w:rsidR="002E23D3" w:rsidRPr="00DB6FBC" w:rsidTr="00A967E5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Total H.T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861B55" w:rsidP="00BA7279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380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2E23D3" w:rsidRPr="00DB6FBC" w:rsidTr="00A967E5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T.V.A. 19.6 %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861B55" w:rsidP="00861B55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74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48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2E23D3" w:rsidRPr="00DB6FBC" w:rsidTr="00A967E5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Total T.T.C.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861B55" w:rsidP="00861B55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454</w:t>
            </w:r>
            <w:r w:rsidR="00893F3D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48</w:t>
            </w:r>
            <w:r w:rsidR="002E23D3"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</w:tbl>
    <w:p w:rsidR="00F47EC5" w:rsidRDefault="00F47EC5" w:rsidP="00893F3D">
      <w:pPr>
        <w:rPr>
          <w:rFonts w:ascii="Verdana" w:hAnsi="Verdana"/>
          <w:b/>
          <w:sz w:val="18"/>
          <w:szCs w:val="18"/>
        </w:rPr>
      </w:pPr>
    </w:p>
    <w:p w:rsidR="00893F3D" w:rsidRPr="00F55AE2" w:rsidRDefault="008B6690" w:rsidP="00893F3D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t xml:space="preserve">Conditions de règlement : </w:t>
      </w:r>
      <w:r w:rsidRPr="00F55AE2">
        <w:rPr>
          <w:rFonts w:ascii="Verdana" w:hAnsi="Verdana"/>
          <w:b/>
          <w:sz w:val="18"/>
          <w:szCs w:val="18"/>
        </w:rPr>
        <w:br/>
      </w:r>
      <w:r w:rsidR="00F47EC5">
        <w:rPr>
          <w:rFonts w:ascii="Verdana" w:hAnsi="Verdana"/>
          <w:sz w:val="18"/>
          <w:szCs w:val="18"/>
        </w:rPr>
        <w:t>A réception de la facture</w:t>
      </w:r>
      <w:r w:rsidRPr="00F55AE2">
        <w:rPr>
          <w:rFonts w:ascii="Verdana" w:hAnsi="Verdana"/>
          <w:sz w:val="18"/>
          <w:szCs w:val="18"/>
        </w:rPr>
        <w:t xml:space="preserve">. </w:t>
      </w:r>
      <w:r w:rsidR="00F47EC5"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Pénalités de retard du règlement</w:t>
      </w:r>
      <w:r>
        <w:rPr>
          <w:rFonts w:ascii="Verdana" w:hAnsi="Verdana"/>
          <w:sz w:val="18"/>
          <w:szCs w:val="18"/>
        </w:rPr>
        <w:t> :</w:t>
      </w:r>
      <w:r w:rsidRPr="00F55AE2">
        <w:rPr>
          <w:rFonts w:ascii="Verdana" w:hAnsi="Verdana"/>
          <w:sz w:val="18"/>
          <w:szCs w:val="18"/>
        </w:rPr>
        <w:t xml:space="preserve"> taux de 3 fois le</w:t>
      </w:r>
      <w:r>
        <w:rPr>
          <w:rFonts w:ascii="Verdana" w:hAnsi="Verdana"/>
          <w:sz w:val="18"/>
          <w:szCs w:val="18"/>
        </w:rPr>
        <w:t xml:space="preserve"> </w:t>
      </w:r>
      <w:r w:rsidRPr="00F55AE2">
        <w:rPr>
          <w:rFonts w:ascii="Verdana" w:hAnsi="Verdana"/>
          <w:sz w:val="18"/>
          <w:szCs w:val="18"/>
        </w:rPr>
        <w:t xml:space="preserve">taux d’intérêt légal, actuellement en vigueur. </w:t>
      </w:r>
      <w:r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Devis valable pendant 1 mois</w:t>
      </w:r>
      <w:r>
        <w:rPr>
          <w:rFonts w:ascii="Verdana" w:hAnsi="Verdana"/>
          <w:sz w:val="18"/>
          <w:szCs w:val="18"/>
        </w:rPr>
        <w:br/>
      </w:r>
    </w:p>
    <w:p w:rsidR="00893F3D" w:rsidRPr="00F55AE2" w:rsidRDefault="00893F3D" w:rsidP="00893F3D">
      <w:pPr>
        <w:rPr>
          <w:rFonts w:ascii="Verdana" w:hAnsi="Verdana"/>
          <w:sz w:val="18"/>
          <w:szCs w:val="18"/>
        </w:rPr>
        <w:sectPr w:rsidR="00893F3D" w:rsidRPr="00F55AE2" w:rsidSect="008B6690">
          <w:pgSz w:w="11906" w:h="16838"/>
          <w:pgMar w:top="993" w:right="707" w:bottom="567" w:left="709" w:header="708" w:footer="708" w:gutter="0"/>
          <w:cols w:space="708"/>
          <w:docGrid w:linePitch="360"/>
        </w:sectPr>
      </w:pPr>
    </w:p>
    <w:p w:rsidR="00893F3D" w:rsidRPr="00F55AE2" w:rsidRDefault="00893F3D" w:rsidP="00893F3D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>
        <w:rPr>
          <w:rFonts w:ascii="Verdana" w:hAnsi="Verdana"/>
          <w:sz w:val="18"/>
          <w:szCs w:val="18"/>
        </w:rPr>
        <w:t>”</w:t>
      </w:r>
      <w:r w:rsidR="00CD7F8A">
        <w:rPr>
          <w:rFonts w:ascii="Verdana" w:hAnsi="Verdana"/>
          <w:sz w:val="18"/>
          <w:szCs w:val="18"/>
        </w:rPr>
        <w:br/>
        <w:t xml:space="preserve">Nom </w:t>
      </w:r>
      <w:r w:rsidR="00861B55">
        <w:rPr>
          <w:rFonts w:ascii="Verdana" w:hAnsi="Verdana"/>
          <w:sz w:val="18"/>
          <w:szCs w:val="18"/>
        </w:rPr>
        <w:t>-</w:t>
      </w:r>
      <w:r w:rsidR="00CD7F8A">
        <w:rPr>
          <w:rFonts w:ascii="Verdana" w:hAnsi="Verdana"/>
          <w:sz w:val="18"/>
          <w:szCs w:val="18"/>
        </w:rPr>
        <w:t xml:space="preserve"> Prénom</w:t>
      </w:r>
      <w:r w:rsidR="00861B55">
        <w:rPr>
          <w:rFonts w:ascii="Verdana" w:hAnsi="Verdana"/>
          <w:sz w:val="18"/>
          <w:szCs w:val="18"/>
        </w:rPr>
        <w:t xml:space="preserve"> et qualité du signataire</w:t>
      </w:r>
      <w:r w:rsidR="00CD7F8A">
        <w:rPr>
          <w:rFonts w:ascii="Verdana" w:hAnsi="Verdana"/>
          <w:sz w:val="18"/>
          <w:szCs w:val="18"/>
        </w:rPr>
        <w:t> : …………</w:t>
      </w:r>
      <w:r w:rsidR="00861B55">
        <w:rPr>
          <w:rFonts w:ascii="Verdana" w:hAnsi="Verdana"/>
          <w:sz w:val="18"/>
          <w:szCs w:val="18"/>
        </w:rPr>
        <w:t>…………………</w:t>
      </w:r>
      <w:r w:rsidR="00CD7F8A">
        <w:rPr>
          <w:rFonts w:ascii="Verdana" w:hAnsi="Verdana"/>
          <w:sz w:val="18"/>
          <w:szCs w:val="18"/>
        </w:rPr>
        <w:t>…………………………………</w:t>
      </w:r>
      <w:r w:rsidR="00CD7F8A">
        <w:rPr>
          <w:rFonts w:ascii="Verdana" w:hAnsi="Verdana"/>
          <w:sz w:val="18"/>
          <w:szCs w:val="18"/>
        </w:rPr>
        <w:br/>
        <w:t>Le </w:t>
      </w:r>
      <w:r w:rsidR="00CD7F8A" w:rsidRPr="00CD7F8A">
        <w:rPr>
          <w:rFonts w:ascii="Verdana" w:hAnsi="Verdana"/>
          <w:sz w:val="16"/>
          <w:szCs w:val="16"/>
        </w:rPr>
        <w:t xml:space="preserve">: </w:t>
      </w:r>
      <w:r w:rsidR="00C859A5">
        <w:rPr>
          <w:rFonts w:ascii="Verdana" w:hAnsi="Verdana"/>
          <w:sz w:val="18"/>
          <w:szCs w:val="18"/>
        </w:rPr>
        <w:t>……………………………</w:t>
      </w:r>
    </w:p>
    <w:p w:rsidR="00861B55" w:rsidRPr="00F55AE2" w:rsidRDefault="00893F3D" w:rsidP="00861B55">
      <w:pPr>
        <w:ind w:left="851"/>
        <w:rPr>
          <w:rFonts w:ascii="Verdana" w:hAnsi="Verdana"/>
          <w:sz w:val="18"/>
          <w:szCs w:val="18"/>
        </w:rPr>
        <w:sectPr w:rsidR="00861B55" w:rsidRPr="00F55AE2" w:rsidSect="00F55AE2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  <w:r w:rsidRPr="00F55AE2">
        <w:rPr>
          <w:rFonts w:ascii="Verdana" w:hAnsi="Verdana"/>
          <w:sz w:val="18"/>
          <w:szCs w:val="18"/>
        </w:rPr>
        <w:lastRenderedPageBreak/>
        <w:t xml:space="preserve">Signature de </w:t>
      </w:r>
      <w:proofErr w:type="spellStart"/>
      <w:r w:rsidRPr="00F55AE2">
        <w:rPr>
          <w:rFonts w:ascii="Verdana" w:hAnsi="Verdana"/>
          <w:sz w:val="18"/>
          <w:szCs w:val="18"/>
        </w:rPr>
        <w:t>Habiba</w:t>
      </w:r>
      <w:proofErr w:type="spellEnd"/>
      <w:r w:rsidRPr="00F55AE2"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hAnsi="Verdana"/>
          <w:sz w:val="18"/>
          <w:szCs w:val="18"/>
        </w:rPr>
        <w:t>Aouzal</w:t>
      </w:r>
      <w:proofErr w:type="spellEnd"/>
      <w:r w:rsidRPr="00F55AE2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pour la </w:t>
      </w:r>
      <w:r w:rsidRPr="008B7FF3">
        <w:rPr>
          <w:rFonts w:ascii="Verdana" w:eastAsia="Calibri" w:hAnsi="Verdana" w:cs="Times New Roman"/>
          <w:b/>
          <w:color w:val="F29400"/>
          <w:sz w:val="18"/>
          <w:szCs w:val="18"/>
        </w:rPr>
        <w:t>SARL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>Allizéo</w:t>
      </w:r>
      <w:proofErr w:type="spellEnd"/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Web</w:t>
      </w:r>
      <w:r w:rsidR="00861B55"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  <w:r w:rsidR="00861B55">
        <w:rPr>
          <w:rFonts w:ascii="Verdana" w:hAnsi="Verdana"/>
          <w:sz w:val="18"/>
          <w:szCs w:val="18"/>
        </w:rPr>
        <w:t>Date : ……………………………</w:t>
      </w:r>
      <w:r w:rsidR="00861B55"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</w:p>
    <w:p w:rsidR="00F55AE2" w:rsidRPr="00F55AE2" w:rsidRDefault="00F55AE2" w:rsidP="00F55AE2">
      <w:pPr>
        <w:rPr>
          <w:rFonts w:ascii="Verdana" w:hAnsi="Verdana"/>
          <w:sz w:val="18"/>
          <w:szCs w:val="18"/>
        </w:rPr>
      </w:pPr>
    </w:p>
    <w:sectPr w:rsidR="00F55AE2" w:rsidRPr="00F55AE2" w:rsidSect="008B6690">
      <w:type w:val="continuous"/>
      <w:pgSz w:w="11906" w:h="16838"/>
      <w:pgMar w:top="1417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A1A" w:rsidRDefault="00A22A1A" w:rsidP="001523C5">
      <w:pPr>
        <w:spacing w:after="0" w:line="240" w:lineRule="auto"/>
      </w:pPr>
      <w:r>
        <w:separator/>
      </w:r>
    </w:p>
  </w:endnote>
  <w:endnote w:type="continuationSeparator" w:id="0">
    <w:p w:rsidR="00A22A1A" w:rsidRDefault="00A22A1A" w:rsidP="0015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A1A" w:rsidRDefault="00A22A1A" w:rsidP="001523C5">
      <w:pPr>
        <w:spacing w:after="0" w:line="240" w:lineRule="auto"/>
      </w:pPr>
      <w:r>
        <w:separator/>
      </w:r>
    </w:p>
  </w:footnote>
  <w:footnote w:type="continuationSeparator" w:id="0">
    <w:p w:rsidR="00A22A1A" w:rsidRDefault="00A22A1A" w:rsidP="0015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10270"/>
    <w:multiLevelType w:val="hybridMultilevel"/>
    <w:tmpl w:val="B64066AA"/>
    <w:lvl w:ilvl="0" w:tplc="CF54614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27A10"/>
    <w:multiLevelType w:val="hybridMultilevel"/>
    <w:tmpl w:val="FDC05A60"/>
    <w:lvl w:ilvl="0" w:tplc="1B04F040">
      <w:numFmt w:val="bullet"/>
      <w:lvlText w:val="-"/>
      <w:lvlJc w:val="left"/>
      <w:pPr>
        <w:ind w:left="12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57134AFD"/>
    <w:multiLevelType w:val="hybridMultilevel"/>
    <w:tmpl w:val="3F1EEDDE"/>
    <w:lvl w:ilvl="0" w:tplc="1B04F040">
      <w:numFmt w:val="bullet"/>
      <w:lvlText w:val="-"/>
      <w:lvlJc w:val="left"/>
      <w:pPr>
        <w:ind w:left="134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8D6154A"/>
    <w:multiLevelType w:val="hybridMultilevel"/>
    <w:tmpl w:val="8AF43AC8"/>
    <w:lvl w:ilvl="0" w:tplc="1B04F04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2BD"/>
    <w:rsid w:val="00025874"/>
    <w:rsid w:val="00041680"/>
    <w:rsid w:val="00063DF3"/>
    <w:rsid w:val="0007365E"/>
    <w:rsid w:val="00095B52"/>
    <w:rsid w:val="000B1F1E"/>
    <w:rsid w:val="000C7E57"/>
    <w:rsid w:val="000E7C46"/>
    <w:rsid w:val="001523C5"/>
    <w:rsid w:val="0018455D"/>
    <w:rsid w:val="00190CF1"/>
    <w:rsid w:val="001B1FA6"/>
    <w:rsid w:val="001C097A"/>
    <w:rsid w:val="002258F0"/>
    <w:rsid w:val="00283CB6"/>
    <w:rsid w:val="002B229D"/>
    <w:rsid w:val="002E23D3"/>
    <w:rsid w:val="00372F04"/>
    <w:rsid w:val="003C72BD"/>
    <w:rsid w:val="003D077C"/>
    <w:rsid w:val="0041755B"/>
    <w:rsid w:val="0045740D"/>
    <w:rsid w:val="004734A2"/>
    <w:rsid w:val="00487F4B"/>
    <w:rsid w:val="00523880"/>
    <w:rsid w:val="005278B1"/>
    <w:rsid w:val="00556A73"/>
    <w:rsid w:val="00566AC7"/>
    <w:rsid w:val="005E4B68"/>
    <w:rsid w:val="0061300A"/>
    <w:rsid w:val="006208E9"/>
    <w:rsid w:val="0064064B"/>
    <w:rsid w:val="00743F0B"/>
    <w:rsid w:val="00845687"/>
    <w:rsid w:val="00852432"/>
    <w:rsid w:val="00857E58"/>
    <w:rsid w:val="00861B55"/>
    <w:rsid w:val="0086318B"/>
    <w:rsid w:val="008919FA"/>
    <w:rsid w:val="00893F3D"/>
    <w:rsid w:val="008B6690"/>
    <w:rsid w:val="008B7805"/>
    <w:rsid w:val="008B7FF3"/>
    <w:rsid w:val="008C0136"/>
    <w:rsid w:val="00905387"/>
    <w:rsid w:val="00936B84"/>
    <w:rsid w:val="00947934"/>
    <w:rsid w:val="00987E38"/>
    <w:rsid w:val="00A119D6"/>
    <w:rsid w:val="00A22A1A"/>
    <w:rsid w:val="00A5257A"/>
    <w:rsid w:val="00A655F8"/>
    <w:rsid w:val="00A967E5"/>
    <w:rsid w:val="00AA02F8"/>
    <w:rsid w:val="00AF019B"/>
    <w:rsid w:val="00AF6A89"/>
    <w:rsid w:val="00B07DD1"/>
    <w:rsid w:val="00B110F0"/>
    <w:rsid w:val="00B12A86"/>
    <w:rsid w:val="00B13351"/>
    <w:rsid w:val="00B636F2"/>
    <w:rsid w:val="00B714E8"/>
    <w:rsid w:val="00B840E9"/>
    <w:rsid w:val="00B922A7"/>
    <w:rsid w:val="00BA2A0B"/>
    <w:rsid w:val="00C70C49"/>
    <w:rsid w:val="00C859A5"/>
    <w:rsid w:val="00CD7F8A"/>
    <w:rsid w:val="00D60622"/>
    <w:rsid w:val="00EE5F42"/>
    <w:rsid w:val="00F47EC5"/>
    <w:rsid w:val="00F55AE2"/>
    <w:rsid w:val="00F64D9A"/>
    <w:rsid w:val="00F6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72BD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7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2E23D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15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523C5"/>
  </w:style>
  <w:style w:type="paragraph" w:styleId="Pieddepage">
    <w:name w:val="footer"/>
    <w:basedOn w:val="Normal"/>
    <w:link w:val="PieddepageCar"/>
    <w:uiPriority w:val="99"/>
    <w:semiHidden/>
    <w:unhideWhenUsed/>
    <w:rsid w:val="0015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523C5"/>
  </w:style>
  <w:style w:type="paragraph" w:styleId="Textedebulles">
    <w:name w:val="Balloon Text"/>
    <w:basedOn w:val="Normal"/>
    <w:link w:val="TextedebullesCar"/>
    <w:uiPriority w:val="99"/>
    <w:semiHidden/>
    <w:unhideWhenUsed/>
    <w:rsid w:val="0006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14</cp:revision>
  <cp:lastPrinted>2012-11-26T08:22:00Z</cp:lastPrinted>
  <dcterms:created xsi:type="dcterms:W3CDTF">2012-10-16T07:08:00Z</dcterms:created>
  <dcterms:modified xsi:type="dcterms:W3CDTF">2012-11-26T08:33:00Z</dcterms:modified>
</cp:coreProperties>
</file>